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bookmarkStart w:id="0" w:name="_Hlk10870709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  <w:proofErr w:type="gramEnd"/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</w:t>
                              </w: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>ADMINISTRATIV  TERITORIALA</w:t>
                              </w:r>
                              <w:proofErr w:type="gramEnd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proofErr w:type="gramStart"/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  <w:proofErr w:type="gramEnd"/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</w:t>
                        </w:r>
                        <w:proofErr w:type="gramStart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>ADMINISTRATIV  TERITORIALA</w:t>
                        </w:r>
                        <w:proofErr w:type="gramEnd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Brașov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Codlea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cod 505100, str.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Lungă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65F7946C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6ADAE39" w14:textId="31EB0EC3" w:rsidR="0061214B" w:rsidRPr="000D3D35" w:rsidRDefault="000D3D35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  <w:r w:rsidRPr="000D3D35">
        <w:rPr>
          <w:rStyle w:val="thread-reg-text"/>
          <w:rFonts w:ascii="Roboto" w:hAnsi="Roboto"/>
          <w:b/>
          <w:bCs/>
          <w:color w:val="333333"/>
          <w:sz w:val="24"/>
          <w:szCs w:val="24"/>
          <w:shd w:val="clear" w:color="auto" w:fill="FFFFFF"/>
        </w:rPr>
        <w:t>Nr.</w:t>
      </w:r>
      <w:r w:rsidRPr="000D3D35">
        <w:rPr>
          <w:rFonts w:ascii="Roboto" w:hAnsi="Roboto"/>
          <w:b/>
          <w:bCs/>
          <w:color w:val="333333"/>
          <w:sz w:val="24"/>
          <w:szCs w:val="24"/>
          <w:shd w:val="clear" w:color="auto" w:fill="FFFFFF"/>
        </w:rPr>
        <w:t> </w:t>
      </w:r>
      <w:r w:rsidRPr="000D3D35">
        <w:rPr>
          <w:rStyle w:val="thread-reg-label"/>
          <w:rFonts w:ascii="Roboto" w:hAnsi="Roboto"/>
          <w:b/>
          <w:bCs/>
          <w:color w:val="333333"/>
          <w:sz w:val="24"/>
          <w:szCs w:val="24"/>
          <w:shd w:val="clear" w:color="auto" w:fill="FFFFFF"/>
        </w:rPr>
        <w:t>3/63821/(RU)63822 din 20.11.2023</w:t>
      </w:r>
    </w:p>
    <w:p w14:paraId="1842EBCA" w14:textId="77777777" w:rsidR="0017014F" w:rsidRDefault="0017014F" w:rsidP="0017014F">
      <w:pPr>
        <w:rPr>
          <w:rFonts w:ascii="Arial" w:hAnsi="Arial" w:cs="Arial"/>
          <w:b/>
        </w:rPr>
      </w:pPr>
    </w:p>
    <w:p w14:paraId="171F7E8B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C5AA0C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145FE620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892E17">
        <w:rPr>
          <w:rFonts w:ascii="Arial" w:hAnsi="Arial" w:cs="Arial"/>
          <w:b/>
          <w:sz w:val="24"/>
          <w:szCs w:val="24"/>
          <w:u w:val="single"/>
        </w:rPr>
        <w:t>–</w:t>
      </w:r>
      <w:r w:rsidRPr="000A03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2E17">
        <w:rPr>
          <w:rFonts w:ascii="Arial" w:hAnsi="Arial" w:cs="Arial"/>
          <w:b/>
          <w:sz w:val="24"/>
          <w:szCs w:val="24"/>
          <w:u w:val="single"/>
        </w:rPr>
        <w:t xml:space="preserve">PROBA </w:t>
      </w:r>
      <w:r w:rsidR="00AA7780">
        <w:rPr>
          <w:rFonts w:ascii="Arial" w:hAnsi="Arial" w:cs="Arial"/>
          <w:b/>
          <w:sz w:val="24"/>
          <w:szCs w:val="24"/>
          <w:u w:val="single"/>
        </w:rPr>
        <w:t>INTERVIU</w:t>
      </w:r>
    </w:p>
    <w:p w14:paraId="2B1E70F4" w14:textId="3BF2A25A" w:rsidR="00133B24" w:rsidRPr="000A03C8" w:rsidRDefault="001F608A" w:rsidP="004B4F9B">
      <w:pPr>
        <w:ind w:right="-544"/>
        <w:jc w:val="both"/>
        <w:rPr>
          <w:rFonts w:ascii="Arial" w:hAnsi="Arial" w:cs="Arial"/>
          <w:b/>
          <w:sz w:val="28"/>
          <w:szCs w:val="28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33B24" w:rsidRPr="000A03C8">
        <w:rPr>
          <w:rFonts w:ascii="Arial" w:hAnsi="Arial" w:cs="Arial"/>
          <w:b/>
          <w:sz w:val="24"/>
          <w:szCs w:val="24"/>
        </w:rPr>
        <w:t xml:space="preserve">PROMOVARE </w:t>
      </w:r>
      <w:r w:rsidR="00133B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>N</w:t>
      </w:r>
      <w:proofErr w:type="gramEnd"/>
      <w:r w:rsidR="00133B24" w:rsidRPr="000A03C8">
        <w:rPr>
          <w:rFonts w:ascii="Arial" w:hAnsi="Arial" w:cs="Arial"/>
          <w:b/>
          <w:sz w:val="24"/>
          <w:szCs w:val="24"/>
        </w:rPr>
        <w:t xml:space="preserve">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042DCB">
        <w:rPr>
          <w:rFonts w:ascii="Arial" w:hAnsi="Arial" w:cs="Arial"/>
          <w:b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SPECILAITATE AL PRIMARULUI.</w:t>
      </w:r>
    </w:p>
    <w:p w14:paraId="04462BAE" w14:textId="77777777" w:rsidR="00892E17" w:rsidRDefault="00892E17" w:rsidP="00892E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065B46" w14:textId="1309783D" w:rsidR="00892E17" w:rsidRDefault="00892E17" w:rsidP="00892E17">
      <w:pPr>
        <w:ind w:right="-828"/>
        <w:rPr>
          <w:rFonts w:ascii="Arial" w:hAnsi="Arial" w:cs="Arial"/>
          <w:bCs/>
          <w:sz w:val="22"/>
          <w:szCs w:val="22"/>
          <w:u w:val="single"/>
        </w:rPr>
      </w:pPr>
      <w:r w:rsidRPr="00892E17">
        <w:rPr>
          <w:rFonts w:ascii="Arial" w:hAnsi="Arial" w:cs="Arial"/>
          <w:bCs/>
          <w:sz w:val="22"/>
          <w:szCs w:val="22"/>
        </w:rPr>
        <w:t xml:space="preserve">      </w:t>
      </w:r>
      <w:proofErr w:type="spellStart"/>
      <w:r w:rsidRPr="00892E17">
        <w:rPr>
          <w:rFonts w:ascii="Arial" w:hAnsi="Arial" w:cs="Arial"/>
          <w:bCs/>
          <w:sz w:val="22"/>
          <w:szCs w:val="22"/>
        </w:rPr>
        <w:t>Având</w:t>
      </w:r>
      <w:proofErr w:type="spellEnd"/>
      <w:r w:rsidRPr="00892E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892E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bCs/>
          <w:sz w:val="22"/>
          <w:szCs w:val="22"/>
        </w:rPr>
        <w:t>vedere</w:t>
      </w:r>
      <w:proofErr w:type="spellEnd"/>
      <w:r w:rsidRPr="00892E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bCs/>
          <w:sz w:val="22"/>
          <w:szCs w:val="22"/>
        </w:rPr>
        <w:t>prevederile</w:t>
      </w:r>
      <w:proofErr w:type="spellEnd"/>
      <w:r w:rsidRPr="00892E17">
        <w:rPr>
          <w:rFonts w:ascii="Arial" w:hAnsi="Arial" w:cs="Arial"/>
          <w:bCs/>
          <w:sz w:val="22"/>
          <w:szCs w:val="22"/>
        </w:rPr>
        <w:t xml:space="preserve"> art.6</w:t>
      </w:r>
      <w:r w:rsidR="008F3C75">
        <w:rPr>
          <w:rFonts w:ascii="Arial" w:hAnsi="Arial" w:cs="Arial"/>
          <w:bCs/>
          <w:sz w:val="22"/>
          <w:szCs w:val="22"/>
        </w:rPr>
        <w:t>1</w:t>
      </w:r>
      <w:r w:rsidRPr="00892E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892E17">
        <w:rPr>
          <w:rFonts w:ascii="Arial" w:hAnsi="Arial" w:cs="Arial"/>
          <w:bCs/>
          <w:sz w:val="22"/>
          <w:szCs w:val="22"/>
        </w:rPr>
        <w:t>alin</w:t>
      </w:r>
      <w:proofErr w:type="spellEnd"/>
      <w:r w:rsidRPr="00892E17">
        <w:rPr>
          <w:rFonts w:ascii="Arial" w:hAnsi="Arial" w:cs="Arial"/>
          <w:bCs/>
          <w:sz w:val="22"/>
          <w:szCs w:val="22"/>
        </w:rPr>
        <w:t>.(</w:t>
      </w:r>
      <w:proofErr w:type="gramEnd"/>
      <w:r w:rsidR="008F3C75">
        <w:rPr>
          <w:rFonts w:ascii="Arial" w:hAnsi="Arial" w:cs="Arial"/>
          <w:bCs/>
          <w:sz w:val="22"/>
          <w:szCs w:val="22"/>
        </w:rPr>
        <w:t>4</w:t>
      </w:r>
      <w:r w:rsidRPr="00892E17">
        <w:rPr>
          <w:rFonts w:ascii="Arial" w:hAnsi="Arial" w:cs="Arial"/>
          <w:bCs/>
          <w:sz w:val="22"/>
          <w:szCs w:val="22"/>
        </w:rPr>
        <w:t xml:space="preserve">) din </w:t>
      </w:r>
      <w:proofErr w:type="spellStart"/>
      <w:r w:rsidRPr="00892E17">
        <w:rPr>
          <w:rFonts w:ascii="Arial" w:hAnsi="Arial" w:cs="Arial"/>
          <w:sz w:val="22"/>
          <w:szCs w:val="22"/>
        </w:rPr>
        <w:t>Hotărârea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Guvernului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nr. 611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892E17">
        <w:rPr>
          <w:rFonts w:ascii="Arial" w:hAnsi="Arial" w:cs="Arial"/>
          <w:sz w:val="22"/>
          <w:szCs w:val="22"/>
        </w:rPr>
        <w:t>/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892E17">
        <w:rPr>
          <w:rFonts w:ascii="Arial" w:hAnsi="Arial" w:cs="Arial"/>
          <w:sz w:val="22"/>
          <w:szCs w:val="22"/>
        </w:rPr>
        <w:t xml:space="preserve">2008 </w:t>
      </w:r>
      <w:proofErr w:type="spellStart"/>
      <w:r w:rsidRPr="00892E17">
        <w:rPr>
          <w:rFonts w:ascii="Arial" w:hAnsi="Arial" w:cs="Arial"/>
          <w:sz w:val="22"/>
          <w:szCs w:val="22"/>
        </w:rPr>
        <w:t>pentru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aprobarea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normelor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privind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organizarea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și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dezvoltarea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carierei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funcționarilor</w:t>
      </w:r>
      <w:proofErr w:type="spellEnd"/>
      <w:r w:rsidRPr="00892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E17">
        <w:rPr>
          <w:rFonts w:ascii="Arial" w:hAnsi="Arial" w:cs="Arial"/>
          <w:sz w:val="22"/>
          <w:szCs w:val="22"/>
        </w:rPr>
        <w:t>publici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9319A3">
        <w:rPr>
          <w:rFonts w:ascii="Arial" w:hAnsi="Arial" w:cs="Arial"/>
          <w:sz w:val="22"/>
          <w:szCs w:val="22"/>
        </w:rPr>
        <w:t>modificările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și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completările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ulterioare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19A3">
        <w:rPr>
          <w:rFonts w:ascii="Arial" w:hAnsi="Arial" w:cs="Arial"/>
          <w:sz w:val="22"/>
          <w:szCs w:val="22"/>
        </w:rPr>
        <w:t>comisia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de concurs </w:t>
      </w:r>
      <w:proofErr w:type="spellStart"/>
      <w:r w:rsidRPr="009319A3">
        <w:rPr>
          <w:rFonts w:ascii="Arial" w:hAnsi="Arial" w:cs="Arial"/>
          <w:sz w:val="22"/>
          <w:szCs w:val="22"/>
        </w:rPr>
        <w:t>comunică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următoarele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rezultate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9319A3">
        <w:rPr>
          <w:rFonts w:ascii="Arial" w:hAnsi="Arial" w:cs="Arial"/>
          <w:sz w:val="22"/>
          <w:szCs w:val="22"/>
        </w:rPr>
        <w:t>probei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scrise</w:t>
      </w:r>
      <w:proofErr w:type="spellEnd"/>
      <w:r w:rsidRPr="009319A3">
        <w:rPr>
          <w:rFonts w:ascii="Arial" w:hAnsi="Arial" w:cs="Arial"/>
          <w:sz w:val="22"/>
          <w:szCs w:val="22"/>
          <w:lang w:val="en-GB"/>
        </w:rPr>
        <w:t>:</w:t>
      </w:r>
      <w:r w:rsidRPr="009319A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75E85495" w14:textId="77777777" w:rsidR="00892E17" w:rsidRDefault="00892E1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28"/>
        <w:gridCol w:w="1750"/>
        <w:gridCol w:w="2502"/>
        <w:gridCol w:w="1701"/>
        <w:gridCol w:w="1418"/>
      </w:tblGrid>
      <w:tr w:rsidR="00892E17" w:rsidRPr="00730327" w14:paraId="72C176A3" w14:textId="77777777" w:rsidTr="004B4F9B">
        <w:trPr>
          <w:trHeight w:val="868"/>
        </w:trPr>
        <w:tc>
          <w:tcPr>
            <w:tcW w:w="561" w:type="dxa"/>
            <w:shd w:val="clear" w:color="auto" w:fill="auto"/>
          </w:tcPr>
          <w:p w14:paraId="6D01D542" w14:textId="77777777" w:rsidR="00892E17" w:rsidRPr="002D1F8E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D1F8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Nr.</w:t>
            </w:r>
          </w:p>
          <w:p w14:paraId="7A5F2C00" w14:textId="77777777" w:rsidR="00892E17" w:rsidRPr="00DD39A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sz w:val="20"/>
                <w:szCs w:val="20"/>
              </w:rPr>
            </w:pPr>
            <w:r w:rsidRPr="002D1F8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Crt</w:t>
            </w:r>
            <w:r w:rsidRPr="00DD39A7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AA33876" w14:textId="77777777" w:rsidR="00892E17" w:rsidRPr="002D1F8E" w:rsidRDefault="00892E17" w:rsidP="00892E1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D1F8E">
              <w:rPr>
                <w:rFonts w:ascii="Arial" w:hAnsi="Arial" w:cs="Arial"/>
                <w:b/>
                <w:bCs/>
              </w:rPr>
              <w:t>Funcția</w:t>
            </w:r>
            <w:proofErr w:type="spellEnd"/>
            <w:r w:rsidRPr="002D1F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D1F8E">
              <w:rPr>
                <w:rFonts w:ascii="Arial" w:hAnsi="Arial" w:cs="Arial"/>
                <w:b/>
                <w:bCs/>
              </w:rPr>
              <w:t>publică</w:t>
            </w:r>
            <w:proofErr w:type="spellEnd"/>
            <w:r w:rsidRPr="002D1F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D1F8E">
              <w:rPr>
                <w:rFonts w:ascii="Arial" w:hAnsi="Arial" w:cs="Arial"/>
                <w:b/>
                <w:bCs/>
              </w:rPr>
              <w:t>pentru</w:t>
            </w:r>
            <w:proofErr w:type="spellEnd"/>
          </w:p>
          <w:p w14:paraId="079EB8AD" w14:textId="32B9C223" w:rsidR="00892E17" w:rsidRPr="002D1F8E" w:rsidRDefault="00892E17" w:rsidP="0089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8E">
              <w:rPr>
                <w:rFonts w:ascii="Arial" w:hAnsi="Arial" w:cs="Arial"/>
                <w:b/>
                <w:bCs/>
              </w:rPr>
              <w:t xml:space="preserve">care </w:t>
            </w:r>
            <w:proofErr w:type="gramStart"/>
            <w:r w:rsidRPr="002D1F8E">
              <w:rPr>
                <w:rFonts w:ascii="Arial" w:hAnsi="Arial" w:cs="Arial"/>
                <w:b/>
                <w:bCs/>
              </w:rPr>
              <w:t xml:space="preserve">se  </w:t>
            </w:r>
            <w:proofErr w:type="spellStart"/>
            <w:r w:rsidRPr="002D1F8E">
              <w:rPr>
                <w:rFonts w:ascii="Arial" w:hAnsi="Arial" w:cs="Arial"/>
                <w:b/>
                <w:bCs/>
              </w:rPr>
              <w:t>organizează</w:t>
            </w:r>
            <w:proofErr w:type="spellEnd"/>
            <w:proofErr w:type="gramEnd"/>
            <w:r w:rsidRPr="002D1F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42DCB">
              <w:rPr>
                <w:rFonts w:ascii="Arial" w:hAnsi="Arial" w:cs="Arial"/>
                <w:b/>
                <w:bCs/>
              </w:rPr>
              <w:t>examenul</w:t>
            </w:r>
            <w:proofErr w:type="spellEnd"/>
          </w:p>
        </w:tc>
        <w:tc>
          <w:tcPr>
            <w:tcW w:w="1750" w:type="dxa"/>
          </w:tcPr>
          <w:p w14:paraId="6F1F8B21" w14:textId="77777777" w:rsidR="00892E17" w:rsidRPr="002D1F8E" w:rsidRDefault="00892E17" w:rsidP="00C4041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Compartimentul</w:t>
            </w:r>
            <w:proofErr w:type="spellEnd"/>
          </w:p>
        </w:tc>
        <w:tc>
          <w:tcPr>
            <w:tcW w:w="2502" w:type="dxa"/>
            <w:shd w:val="clear" w:color="auto" w:fill="auto"/>
          </w:tcPr>
          <w:p w14:paraId="1351FF80" w14:textId="77777777" w:rsidR="00892E17" w:rsidRPr="002D1F8E" w:rsidRDefault="00892E17" w:rsidP="0089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F8E">
              <w:rPr>
                <w:rFonts w:ascii="Arial" w:hAnsi="Arial" w:cs="Arial"/>
                <w:b/>
                <w:bCs/>
              </w:rPr>
              <w:t xml:space="preserve">Nr.de </w:t>
            </w:r>
            <w:proofErr w:type="spellStart"/>
            <w:r w:rsidRPr="002D1F8E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</w:p>
          <w:p w14:paraId="55561FAC" w14:textId="4BC38F2A" w:rsidR="00892E17" w:rsidRPr="00DD39A7" w:rsidRDefault="00892E17" w:rsidP="00892E17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dosar</w:t>
            </w:r>
            <w:proofErr w:type="spellEnd"/>
            <w:r w:rsidRPr="002D1F8E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î</w:t>
            </w:r>
            <w:r w:rsidRPr="002D1F8E">
              <w:rPr>
                <w:rFonts w:ascii="Arial" w:hAnsi="Arial" w:cs="Arial"/>
                <w:b/>
                <w:bCs/>
              </w:rPr>
              <w:t>nscriere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F354EB" w14:textId="77777777" w:rsidR="00892E17" w:rsidRDefault="00892E17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A130C">
              <w:rPr>
                <w:rFonts w:ascii="Arial" w:hAnsi="Arial" w:cs="Arial"/>
                <w:b/>
                <w:bCs/>
              </w:rPr>
              <w:t>Punctaj</w:t>
            </w:r>
            <w:proofErr w:type="spellEnd"/>
          </w:p>
          <w:p w14:paraId="6409EFFC" w14:textId="2B600549" w:rsidR="00892E17" w:rsidRPr="001A130C" w:rsidRDefault="00892E17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30C">
              <w:rPr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1A130C">
              <w:rPr>
                <w:rFonts w:ascii="Arial" w:hAnsi="Arial" w:cs="Arial"/>
                <w:b/>
                <w:bCs/>
              </w:rPr>
              <w:t>proba</w:t>
            </w:r>
            <w:proofErr w:type="spellEnd"/>
            <w:r w:rsidRPr="001A130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A7780">
              <w:rPr>
                <w:rFonts w:ascii="Arial" w:hAnsi="Arial" w:cs="Arial"/>
                <w:b/>
                <w:bCs/>
              </w:rPr>
              <w:t>interviu</w:t>
            </w:r>
            <w:proofErr w:type="spellEnd"/>
          </w:p>
          <w:p w14:paraId="6C4882F7" w14:textId="77777777" w:rsidR="00892E17" w:rsidRPr="001034EC" w:rsidRDefault="00892E17" w:rsidP="00C4041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8250F6E" w14:textId="53096114" w:rsidR="00892E1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  Admis/</w:t>
            </w:r>
          </w:p>
          <w:p w14:paraId="34D53791" w14:textId="60CE3B74" w:rsidR="00892E17" w:rsidRPr="00DD39A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 Respins</w:t>
            </w:r>
          </w:p>
        </w:tc>
      </w:tr>
      <w:tr w:rsidR="00892E17" w:rsidRPr="00730327" w14:paraId="6167ADE7" w14:textId="77777777" w:rsidTr="004B4F9B">
        <w:trPr>
          <w:trHeight w:val="694"/>
        </w:trPr>
        <w:tc>
          <w:tcPr>
            <w:tcW w:w="561" w:type="dxa"/>
            <w:shd w:val="clear" w:color="auto" w:fill="auto"/>
          </w:tcPr>
          <w:p w14:paraId="02F13791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E4A9B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5EDFC8E0" w14:textId="77777777" w:rsidR="00892E17" w:rsidRPr="005E4A9B" w:rsidRDefault="00892E17" w:rsidP="00892E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Polițist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local</w:t>
            </w:r>
            <w:r w:rsidRPr="005E4A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clasa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I, grad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7EEDE59A" w14:textId="77777777" w:rsidR="00892E17" w:rsidRPr="005E4A9B" w:rsidRDefault="00892E17" w:rsidP="00C40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E1B5507" w14:textId="77777777" w:rsidR="00892E17" w:rsidRPr="00445957" w:rsidRDefault="00892E17" w:rsidP="00892E17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>Ordine și Liniște Publică</w:t>
            </w:r>
          </w:p>
          <w:p w14:paraId="7519F5EA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3A9DAEC" w14:textId="3D78EB2B" w:rsidR="00892E17" w:rsidRPr="00892E17" w:rsidRDefault="00892E17" w:rsidP="00C40413">
            <w:pPr>
              <w:pStyle w:val="Caption"/>
              <w:ind w:right="-558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3 / 57969 /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5</w:t>
            </w: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.10.2023</w:t>
            </w:r>
          </w:p>
        </w:tc>
        <w:tc>
          <w:tcPr>
            <w:tcW w:w="1701" w:type="dxa"/>
            <w:shd w:val="clear" w:color="auto" w:fill="auto"/>
          </w:tcPr>
          <w:p w14:paraId="26404FCD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100 puncte</w:t>
            </w:r>
          </w:p>
        </w:tc>
        <w:tc>
          <w:tcPr>
            <w:tcW w:w="1418" w:type="dxa"/>
            <w:shd w:val="clear" w:color="auto" w:fill="auto"/>
          </w:tcPr>
          <w:p w14:paraId="0C422A91" w14:textId="77777777" w:rsidR="00892E17" w:rsidRPr="00F0594C" w:rsidRDefault="00892E17" w:rsidP="00C40413">
            <w:pPr>
              <w:pStyle w:val="Caption"/>
              <w:ind w:right="-102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F0594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ADMIS</w:t>
            </w:r>
          </w:p>
        </w:tc>
      </w:tr>
      <w:tr w:rsidR="00892E17" w:rsidRPr="00730327" w14:paraId="1C8321A7" w14:textId="77777777" w:rsidTr="004B4F9B">
        <w:trPr>
          <w:trHeight w:val="680"/>
        </w:trPr>
        <w:tc>
          <w:tcPr>
            <w:tcW w:w="561" w:type="dxa"/>
            <w:shd w:val="clear" w:color="auto" w:fill="auto"/>
          </w:tcPr>
          <w:p w14:paraId="61875DB8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E4A9B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14:paraId="43DC0C67" w14:textId="77777777" w:rsidR="00892E17" w:rsidRPr="005E4A9B" w:rsidRDefault="00892E17" w:rsidP="00892E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Consilier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clasa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I, grad </w:t>
            </w:r>
            <w:proofErr w:type="spellStart"/>
            <w:r w:rsidRPr="005E4A9B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  <w:r w:rsidRPr="005E4A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superior</w:t>
            </w:r>
          </w:p>
          <w:p w14:paraId="6005BE47" w14:textId="6BD4AFF8" w:rsidR="00892E17" w:rsidRPr="005E4A9B" w:rsidRDefault="00892E17" w:rsidP="00C40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00C12603" w14:textId="77777777" w:rsidR="00892E17" w:rsidRPr="00445957" w:rsidRDefault="00892E17" w:rsidP="00892E17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     Investiții</w:t>
            </w:r>
          </w:p>
          <w:p w14:paraId="553CD5EA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D7765E9" w14:textId="445D607A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3 / 58569 / 27.10.2023</w:t>
            </w:r>
          </w:p>
        </w:tc>
        <w:tc>
          <w:tcPr>
            <w:tcW w:w="1701" w:type="dxa"/>
            <w:shd w:val="clear" w:color="auto" w:fill="auto"/>
          </w:tcPr>
          <w:p w14:paraId="488D8704" w14:textId="322D7721" w:rsidR="00892E17" w:rsidRPr="00F0594C" w:rsidRDefault="00892E17" w:rsidP="00C404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</w:t>
            </w:r>
            <w:r w:rsidR="00E072C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E072CC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94C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818974" w14:textId="77777777" w:rsidR="00892E17" w:rsidRPr="00F0594C" w:rsidRDefault="00892E17" w:rsidP="00C40413">
            <w:pPr>
              <w:pStyle w:val="Caption"/>
              <w:ind w:right="-102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F0594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ADMIS</w:t>
            </w:r>
          </w:p>
        </w:tc>
      </w:tr>
    </w:tbl>
    <w:p w14:paraId="11F102E8" w14:textId="77777777" w:rsidR="00892E17" w:rsidRDefault="00892E17" w:rsidP="00892E17">
      <w:pPr>
        <w:rPr>
          <w:rFonts w:ascii="Arial" w:hAnsi="Arial" w:cs="Arial"/>
          <w:b/>
        </w:rPr>
      </w:pPr>
    </w:p>
    <w:p w14:paraId="7805D517" w14:textId="77777777" w:rsidR="00DA642F" w:rsidRDefault="00DA642F" w:rsidP="00892E17">
      <w:pPr>
        <w:rPr>
          <w:rFonts w:ascii="Arial" w:hAnsi="Arial" w:cs="Arial"/>
          <w:b/>
        </w:rPr>
      </w:pPr>
    </w:p>
    <w:p w14:paraId="66093580" w14:textId="2A996F12" w:rsidR="00892E17" w:rsidRPr="009319A3" w:rsidRDefault="00892E17" w:rsidP="00892E17">
      <w:pPr>
        <w:numPr>
          <w:ilvl w:val="0"/>
          <w:numId w:val="2"/>
        </w:numPr>
        <w:ind w:right="-828"/>
        <w:jc w:val="both"/>
        <w:rPr>
          <w:rFonts w:ascii="Arial" w:hAnsi="Arial" w:cs="Arial"/>
          <w:sz w:val="22"/>
          <w:szCs w:val="22"/>
        </w:rPr>
      </w:pPr>
      <w:proofErr w:type="spellStart"/>
      <w:r w:rsidRPr="009319A3">
        <w:rPr>
          <w:rFonts w:ascii="Arial" w:hAnsi="Arial" w:cs="Arial"/>
          <w:sz w:val="22"/>
          <w:szCs w:val="22"/>
        </w:rPr>
        <w:t>Candidații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nemulțumiți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319A3">
        <w:rPr>
          <w:rFonts w:ascii="Arial" w:hAnsi="Arial" w:cs="Arial"/>
          <w:sz w:val="22"/>
          <w:szCs w:val="22"/>
        </w:rPr>
        <w:t>rezultatele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obținute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pot formula </w:t>
      </w:r>
      <w:proofErr w:type="spellStart"/>
      <w:r w:rsidRPr="009319A3">
        <w:rPr>
          <w:rFonts w:ascii="Arial" w:hAnsi="Arial" w:cs="Arial"/>
          <w:sz w:val="22"/>
          <w:szCs w:val="22"/>
        </w:rPr>
        <w:t>contestație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în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termen de 24 de ore de la </w:t>
      </w:r>
      <w:proofErr w:type="spellStart"/>
      <w:r w:rsidRPr="009319A3">
        <w:rPr>
          <w:rFonts w:ascii="Arial" w:hAnsi="Arial" w:cs="Arial"/>
          <w:sz w:val="22"/>
          <w:szCs w:val="22"/>
        </w:rPr>
        <w:t>afișare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conform art.63 din H.G.611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9319A3">
        <w:rPr>
          <w:rFonts w:ascii="Arial" w:hAnsi="Arial" w:cs="Arial"/>
          <w:sz w:val="22"/>
          <w:szCs w:val="22"/>
        </w:rPr>
        <w:t>/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9319A3">
        <w:rPr>
          <w:rFonts w:ascii="Arial" w:hAnsi="Arial" w:cs="Arial"/>
          <w:sz w:val="22"/>
          <w:szCs w:val="22"/>
        </w:rPr>
        <w:t xml:space="preserve">2008 </w:t>
      </w:r>
      <w:proofErr w:type="spellStart"/>
      <w:r w:rsidRPr="009319A3">
        <w:rPr>
          <w:rFonts w:ascii="Arial" w:hAnsi="Arial" w:cs="Arial"/>
          <w:sz w:val="22"/>
          <w:szCs w:val="22"/>
        </w:rPr>
        <w:t>pentru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aprobarea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normelor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privind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organizarea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și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dezvoltarea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carierei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funcționarilor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publici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9319A3">
        <w:rPr>
          <w:rFonts w:ascii="Arial" w:hAnsi="Arial" w:cs="Arial"/>
          <w:sz w:val="22"/>
          <w:szCs w:val="22"/>
        </w:rPr>
        <w:t>modificările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și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completările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sz w:val="22"/>
          <w:szCs w:val="22"/>
        </w:rPr>
        <w:t>ulterioare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, care se </w:t>
      </w:r>
      <w:proofErr w:type="spellStart"/>
      <w:r w:rsidRPr="009319A3">
        <w:rPr>
          <w:rFonts w:ascii="Arial" w:hAnsi="Arial" w:cs="Arial"/>
          <w:sz w:val="22"/>
          <w:szCs w:val="22"/>
        </w:rPr>
        <w:t>depune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319A3">
        <w:rPr>
          <w:rFonts w:ascii="Arial" w:hAnsi="Arial" w:cs="Arial"/>
          <w:sz w:val="22"/>
          <w:szCs w:val="22"/>
        </w:rPr>
        <w:t>registratura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</w:t>
      </w:r>
      <w:r w:rsidRPr="009319A3">
        <w:rPr>
          <w:rFonts w:ascii="Arial" w:hAnsi="Arial" w:cs="Arial"/>
          <w:bCs/>
          <w:sz w:val="22"/>
          <w:szCs w:val="22"/>
        </w:rPr>
        <w:t>U.</w:t>
      </w:r>
      <w:proofErr w:type="gramStart"/>
      <w:r w:rsidRPr="009319A3">
        <w:rPr>
          <w:rFonts w:ascii="Arial" w:hAnsi="Arial" w:cs="Arial"/>
          <w:bCs/>
          <w:sz w:val="22"/>
          <w:szCs w:val="22"/>
        </w:rPr>
        <w:t>A.T</w:t>
      </w:r>
      <w:proofErr w:type="gramEnd"/>
      <w:r w:rsidRPr="009319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bCs/>
          <w:sz w:val="22"/>
          <w:szCs w:val="22"/>
        </w:rPr>
        <w:t>Municipiul</w:t>
      </w:r>
      <w:proofErr w:type="spellEnd"/>
      <w:r w:rsidRPr="009319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bCs/>
          <w:sz w:val="22"/>
          <w:szCs w:val="22"/>
        </w:rPr>
        <w:t>Codlea</w:t>
      </w:r>
      <w:proofErr w:type="spellEnd"/>
      <w:r w:rsidRPr="009319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319A3">
        <w:rPr>
          <w:rFonts w:ascii="Arial" w:hAnsi="Arial" w:cs="Arial"/>
          <w:bCs/>
          <w:sz w:val="22"/>
          <w:szCs w:val="22"/>
        </w:rPr>
        <w:t>Str</w:t>
      </w:r>
      <w:r w:rsidRPr="009319A3">
        <w:rPr>
          <w:rFonts w:ascii="Arial" w:hAnsi="Arial" w:cs="Arial"/>
          <w:sz w:val="22"/>
          <w:szCs w:val="22"/>
        </w:rPr>
        <w:t>.Lunga</w:t>
      </w:r>
      <w:proofErr w:type="spellEnd"/>
      <w:r w:rsidRPr="009319A3">
        <w:rPr>
          <w:rFonts w:ascii="Arial" w:hAnsi="Arial" w:cs="Arial"/>
          <w:sz w:val="22"/>
          <w:szCs w:val="22"/>
        </w:rPr>
        <w:t xml:space="preserve"> nr.33.</w:t>
      </w:r>
    </w:p>
    <w:p w14:paraId="304786BB" w14:textId="77777777" w:rsidR="00892E17" w:rsidRDefault="00892E17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6A4388D" w14:textId="77777777" w:rsidR="00B8300B" w:rsidRDefault="00B8300B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A84869" w14:textId="77777777" w:rsidR="005D2CCA" w:rsidRDefault="005D2CCA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7A6692" w14:textId="77777777" w:rsidR="005D2CCA" w:rsidRDefault="005D2CCA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405A77D" w14:textId="77777777" w:rsidR="00DA642F" w:rsidRPr="009319A3" w:rsidRDefault="00DA642F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086E87" w14:textId="0AD22E3F" w:rsidR="00892E17" w:rsidRPr="009319A3" w:rsidRDefault="00892E17" w:rsidP="00B8300B">
      <w:pPr>
        <w:ind w:left="142" w:hanging="142"/>
        <w:rPr>
          <w:rFonts w:ascii="Arial" w:hAnsi="Arial" w:cs="Arial"/>
          <w:b/>
          <w:sz w:val="22"/>
          <w:szCs w:val="22"/>
        </w:rPr>
      </w:pPr>
      <w:proofErr w:type="spellStart"/>
      <w:r w:rsidRPr="009319A3">
        <w:rPr>
          <w:rFonts w:ascii="Arial" w:hAnsi="Arial" w:cs="Arial"/>
          <w:b/>
          <w:sz w:val="22"/>
          <w:szCs w:val="22"/>
        </w:rPr>
        <w:t>Afișat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b/>
          <w:sz w:val="22"/>
          <w:szCs w:val="22"/>
        </w:rPr>
        <w:t>azi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, </w:t>
      </w:r>
      <w:r w:rsidR="005D2CC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 w:rsidR="00B8300B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.202</w:t>
      </w:r>
      <w:r w:rsidR="00B8300B">
        <w:rPr>
          <w:rFonts w:ascii="Arial" w:hAnsi="Arial" w:cs="Arial"/>
          <w:b/>
          <w:sz w:val="22"/>
          <w:szCs w:val="22"/>
        </w:rPr>
        <w:t>3</w:t>
      </w:r>
      <w:r w:rsidRPr="009319A3">
        <w:rPr>
          <w:rFonts w:ascii="Arial" w:hAnsi="Arial" w:cs="Arial"/>
          <w:b/>
          <w:sz w:val="22"/>
          <w:szCs w:val="22"/>
        </w:rPr>
        <w:t xml:space="preserve"> la ora.</w:t>
      </w:r>
      <w:r>
        <w:rPr>
          <w:rFonts w:ascii="Arial" w:hAnsi="Arial" w:cs="Arial"/>
          <w:b/>
          <w:sz w:val="22"/>
          <w:szCs w:val="22"/>
        </w:rPr>
        <w:t>1</w:t>
      </w:r>
      <w:r w:rsidR="00DA642F">
        <w:rPr>
          <w:rFonts w:ascii="Arial" w:hAnsi="Arial" w:cs="Arial"/>
          <w:b/>
          <w:sz w:val="22"/>
          <w:szCs w:val="22"/>
        </w:rPr>
        <w:t>3</w:t>
      </w:r>
      <w:r w:rsidRPr="009319A3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9319A3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9319A3">
        <w:rPr>
          <w:rFonts w:ascii="Arial" w:hAnsi="Arial" w:cs="Arial"/>
          <w:b/>
          <w:sz w:val="22"/>
          <w:szCs w:val="22"/>
        </w:rPr>
        <w:t>sediul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și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 site-</w:t>
      </w:r>
      <w:proofErr w:type="spellStart"/>
      <w:r>
        <w:rPr>
          <w:rFonts w:ascii="Arial" w:hAnsi="Arial" w:cs="Arial"/>
          <w:b/>
          <w:sz w:val="22"/>
          <w:szCs w:val="22"/>
        </w:rPr>
        <w:t>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Primariei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319A3">
        <w:rPr>
          <w:rFonts w:ascii="Arial" w:hAnsi="Arial" w:cs="Arial"/>
          <w:b/>
          <w:sz w:val="22"/>
          <w:szCs w:val="22"/>
        </w:rPr>
        <w:t>Municipiul</w:t>
      </w:r>
      <w:r>
        <w:rPr>
          <w:rFonts w:ascii="Arial" w:hAnsi="Arial" w:cs="Arial"/>
          <w:b/>
          <w:sz w:val="22"/>
          <w:szCs w:val="22"/>
        </w:rPr>
        <w:t>ui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319A3">
        <w:rPr>
          <w:rFonts w:ascii="Arial" w:hAnsi="Arial" w:cs="Arial"/>
          <w:b/>
          <w:sz w:val="22"/>
          <w:szCs w:val="22"/>
        </w:rPr>
        <w:t>Codlea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14:paraId="35850C88" w14:textId="77777777" w:rsidR="00892E17" w:rsidRPr="009319A3" w:rsidRDefault="00892E17" w:rsidP="00892E17">
      <w:pPr>
        <w:rPr>
          <w:rFonts w:ascii="Arial" w:hAnsi="Arial" w:cs="Arial"/>
          <w:b/>
          <w:sz w:val="22"/>
          <w:szCs w:val="22"/>
        </w:rPr>
      </w:pPr>
    </w:p>
    <w:p w14:paraId="49E009C5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  <w:b/>
        </w:rPr>
        <w:t>Secretar</w:t>
      </w:r>
      <w:proofErr w:type="spellEnd"/>
      <w:r w:rsidRPr="00DD39A7">
        <w:rPr>
          <w:rFonts w:ascii="Arial" w:hAnsi="Arial" w:cs="Arial"/>
          <w:b/>
        </w:rPr>
        <w:t xml:space="preserve"> comisie de concurs</w:t>
      </w:r>
      <w:r>
        <w:rPr>
          <w:rFonts w:ascii="Arial" w:hAnsi="Arial" w:cs="Arial"/>
          <w:b/>
        </w:rPr>
        <w:t>:</w:t>
      </w:r>
    </w:p>
    <w:p w14:paraId="2FAD0094" w14:textId="43E2EF2A" w:rsidR="00133B24" w:rsidRPr="00DD39A7" w:rsidRDefault="00133B24" w:rsidP="00133B24">
      <w:pPr>
        <w:ind w:left="-720" w:firstLine="450"/>
        <w:rPr>
          <w:rFonts w:ascii="Arial" w:hAnsi="Arial" w:cs="Arial"/>
          <w:b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p w14:paraId="1AFC0968" w14:textId="77777777" w:rsidR="00133B24" w:rsidRDefault="00133B24" w:rsidP="00133B24">
      <w:pPr>
        <w:jc w:val="center"/>
        <w:rPr>
          <w:rFonts w:ascii="Arial" w:hAnsi="Arial" w:cs="Arial"/>
          <w:b/>
          <w:color w:val="FF0000"/>
          <w:lang w:val="fr-FR"/>
        </w:rPr>
      </w:pPr>
    </w:p>
    <w:p w14:paraId="520193E0" w14:textId="77777777" w:rsidR="00133B24" w:rsidRDefault="00133B24" w:rsidP="00133B24">
      <w:pPr>
        <w:rPr>
          <w:rFonts w:ascii="Arial" w:hAnsi="Arial" w:cs="Arial"/>
          <w:i/>
        </w:rPr>
      </w:pPr>
    </w:p>
    <w:p w14:paraId="2192E1F3" w14:textId="77777777" w:rsidR="00133B24" w:rsidRDefault="00133B24" w:rsidP="00133B24">
      <w:pPr>
        <w:rPr>
          <w:rFonts w:ascii="Arial" w:hAnsi="Arial" w:cs="Arial"/>
          <w:i/>
        </w:rPr>
      </w:pPr>
    </w:p>
    <w:p w14:paraId="5A5C5383" w14:textId="77777777" w:rsidR="0017014F" w:rsidRDefault="0017014F" w:rsidP="0017014F">
      <w:pPr>
        <w:rPr>
          <w:rFonts w:ascii="Arial" w:hAnsi="Arial" w:cs="Arial"/>
          <w:b/>
        </w:rPr>
      </w:pPr>
    </w:p>
    <w:p w14:paraId="22FCAC19" w14:textId="77777777" w:rsidR="0017014F" w:rsidRDefault="0017014F" w:rsidP="0017014F">
      <w:pPr>
        <w:rPr>
          <w:rFonts w:ascii="Arial" w:hAnsi="Arial" w:cs="Arial"/>
          <w:b/>
        </w:rPr>
      </w:pPr>
    </w:p>
    <w:p w14:paraId="7FC48410" w14:textId="77777777" w:rsidR="004E077E" w:rsidRDefault="004E077E" w:rsidP="004E077E">
      <w:pPr>
        <w:pStyle w:val="PlainText"/>
        <w:rPr>
          <w:rFonts w:ascii="Courier New" w:hAnsi="Courier New" w:cs="Courier New"/>
        </w:rPr>
      </w:pPr>
    </w:p>
    <w:sectPr w:rsidR="004E077E" w:rsidSect="005D2CCA">
      <w:pgSz w:w="12240" w:h="15840"/>
      <w:pgMar w:top="142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3E23"/>
    <w:multiLevelType w:val="hybridMultilevel"/>
    <w:tmpl w:val="18FE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1"/>
  </w:num>
  <w:num w:numId="2" w16cid:durableId="14559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42DCB"/>
    <w:rsid w:val="000D3D35"/>
    <w:rsid w:val="00133B24"/>
    <w:rsid w:val="0017014F"/>
    <w:rsid w:val="001F608A"/>
    <w:rsid w:val="004B4F9B"/>
    <w:rsid w:val="004E077E"/>
    <w:rsid w:val="005D2CCA"/>
    <w:rsid w:val="0061214B"/>
    <w:rsid w:val="00892E17"/>
    <w:rsid w:val="008F3C75"/>
    <w:rsid w:val="00AA7780"/>
    <w:rsid w:val="00B57E87"/>
    <w:rsid w:val="00B8300B"/>
    <w:rsid w:val="00D731C6"/>
    <w:rsid w:val="00DA642F"/>
    <w:rsid w:val="00DD17F5"/>
    <w:rsid w:val="00E072CC"/>
    <w:rsid w:val="00E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0D3D35"/>
  </w:style>
  <w:style w:type="character" w:customStyle="1" w:styleId="thread-reg-label">
    <w:name w:val="thread-reg-label"/>
    <w:basedOn w:val="DefaultParagraphFont"/>
    <w:rsid w:val="000D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13</cp:revision>
  <dcterms:created xsi:type="dcterms:W3CDTF">2023-11-06T06:58:00Z</dcterms:created>
  <dcterms:modified xsi:type="dcterms:W3CDTF">2023-11-20T09:21:00Z</dcterms:modified>
</cp:coreProperties>
</file>